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9C6" w:rsidRPr="004079C6" w:rsidRDefault="004079C6" w:rsidP="004079C6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color w:val="008080"/>
          <w:lang w:val="sr-Latn-CS"/>
        </w:rPr>
      </w:pPr>
      <w:r w:rsidRPr="004079C6">
        <w:rPr>
          <w:rFonts w:ascii="Arial" w:hAnsi="Arial" w:cs="Arial"/>
          <w:b/>
          <w:color w:val="008080"/>
          <w:lang w:val="sr-Latn-CS"/>
        </w:rPr>
        <w:t xml:space="preserve">www.sarajevo-x.com/ period: dan, 1 / 26.05.2011 </w:t>
      </w:r>
    </w:p>
    <w:p w:rsidR="004079C6" w:rsidRPr="004079C6" w:rsidRDefault="004079C6" w:rsidP="004079C6">
      <w:pPr>
        <w:tabs>
          <w:tab w:val="center" w:pos="4536"/>
          <w:tab w:val="right" w:pos="9072"/>
        </w:tabs>
        <w:jc w:val="center"/>
        <w:rPr>
          <w:rFonts w:ascii="Times New Roman" w:eastAsia="Times New Roman" w:hAnsi="Times New Roman"/>
          <w:color w:val="4BACC6" w:themeColor="accent5"/>
          <w:szCs w:val="20"/>
          <w:u w:val="single"/>
          <w:lang w:val="sr-Latn-CS" w:eastAsia="sl-SI"/>
        </w:rPr>
      </w:pPr>
      <w:r>
        <w:rPr>
          <w:rFonts w:ascii="Times New Roman" w:eastAsia="Times New Roman" w:hAnsi="Times New Roman"/>
          <w:color w:val="4BACC6" w:themeColor="accent5"/>
          <w:szCs w:val="20"/>
          <w:u w:val="single"/>
          <w:lang w:val="sr-Latn-CS" w:eastAsia="sl-SI"/>
        </w:rPr>
        <w:t>Imamović- Mora se prestati manipulisati žrtvama</w:t>
      </w:r>
    </w:p>
    <w:p w:rsidR="004079C6" w:rsidRPr="004079C6" w:rsidRDefault="004079C6" w:rsidP="004079C6">
      <w:pPr>
        <w:spacing w:before="100" w:beforeAutospacing="1" w:after="100" w:afterAutospacing="1" w:line="240" w:lineRule="auto"/>
        <w:ind w:left="0"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sr-Latn-CS"/>
        </w:rPr>
      </w:pPr>
      <w:r w:rsidRPr="004079C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sr-Latn-CS"/>
        </w:rPr>
        <w:t>Imamović: "Mora se prestati manipulisati žrtvama"</w:t>
      </w:r>
    </w:p>
    <w:p w:rsidR="008A2791" w:rsidRPr="004079C6" w:rsidRDefault="004079C6" w:rsidP="004079C6">
      <w:pPr>
        <w:ind w:left="0" w:firstLine="0"/>
        <w:rPr>
          <w:lang w:val="sr-Latn-CS"/>
        </w:rPr>
      </w:pPr>
      <w:r w:rsidRPr="004079C6">
        <w:rPr>
          <w:lang w:val="sr-Latn-CS"/>
        </w:rPr>
        <w:t>Damir Imamović, Haris Pašović, Emrin Bravo i Maja Izetbegović potpisali su danas u Sarajevu inicijativu i podržali osnivanje Regionalne komisije za utvrđivanje činjenica o ratnim zločinima i drugim teškim kršenjima ljudskih prava (REKOM) počinjenih od 1991. do 2001. godine na prostoru nekadašnje Savezne Federativne Republike Jugoslavije.</w:t>
      </w:r>
    </w:p>
    <w:p w:rsidR="004079C6" w:rsidRPr="004079C6" w:rsidRDefault="004079C6" w:rsidP="004079C6">
      <w:pPr>
        <w:ind w:left="0" w:firstLine="0"/>
        <w:rPr>
          <w:lang w:val="sr-Latn-CS"/>
        </w:rPr>
      </w:pPr>
      <w:r w:rsidRPr="004079C6">
        <w:rPr>
          <w:lang w:val="sr-Latn-CS"/>
        </w:rPr>
        <w:t>Nataša Kandić, direktorica Fonda za humanitarno pravo iz Beograda, danas je boravila u Sarajevu gdje je zajedno s aktivistima REKOM-a, te sa nekoliko poznatih bh. ličnosti prikupljala potpise podrške za osnivanje REKOM-a.</w:t>
      </w:r>
      <w:r w:rsidRPr="004079C6">
        <w:rPr>
          <w:lang w:val="sr-Latn-CS"/>
        </w:rPr>
        <w:br/>
      </w:r>
      <w:r w:rsidRPr="004079C6">
        <w:rPr>
          <w:lang w:val="sr-Latn-CS"/>
        </w:rPr>
        <w:br/>
        <w:t xml:space="preserve">Pored štanda najčešće su zastajali mladi, raspitujući se o tome šta je zapravo REKOM i dajući potpis podrške za osnivanje komisije koja će doprinijeti istini, pravdi i pomirenju na prostorima bivše Jugoslavije. </w:t>
      </w:r>
      <w:r w:rsidRPr="004079C6">
        <w:rPr>
          <w:lang w:val="sr-Latn-CS"/>
        </w:rPr>
        <w:br/>
      </w:r>
      <w:r w:rsidRPr="004079C6">
        <w:rPr>
          <w:lang w:val="sr-Latn-CS"/>
        </w:rPr>
        <w:br/>
        <w:t xml:space="preserve">"Danas je uhapšen Ratko Mladić i stoga je ovo pravi dan da se potpiše jedna ovakva inicijativa. Riječ je o Izuzetno vrijednoj inicijativi koju ja kao javna ličnost i kulturni radnik žellim podržati upravo zato da bi se stalo u kraj svim tim manipulacijama s brojkama ubijenih i nestalih ljudi u regionu", kazao je muzičar Damir Imamović za Sarajevo-x.com. </w:t>
      </w:r>
      <w:r w:rsidRPr="004079C6">
        <w:rPr>
          <w:lang w:val="sr-Latn-CS"/>
        </w:rPr>
        <w:br/>
      </w:r>
      <w:r w:rsidRPr="004079C6">
        <w:rPr>
          <w:lang w:val="sr-Latn-CS"/>
        </w:rPr>
        <w:br/>
        <w:t>On je istakao da vjeruje da će inicijativa biti usvojena u parlamentima, ali da je neophodan pritisak javnosti.</w:t>
      </w:r>
      <w:r w:rsidRPr="004079C6">
        <w:rPr>
          <w:lang w:val="sr-Latn-CS"/>
        </w:rPr>
        <w:br/>
      </w:r>
      <w:r w:rsidRPr="004079C6">
        <w:rPr>
          <w:lang w:val="sr-Latn-CS"/>
        </w:rPr>
        <w:br/>
        <w:t>"Ako smo išta naučili iz 90-ih nakon agresije na BiH i svih drugih ratova koji su se desili u regionu to je da stvari koje se ne razriješe u prošlim režimima i prošlim ratovima uvijek nas ponovo dočekaju. Bit će potrebno vremena da dođemo do istine i pomirenja, ali do sada smo mnogo toga uradili i ne smijemo odustati", naglasio je bh. muzičar Imamović.</w:t>
      </w:r>
      <w:r w:rsidRPr="004079C6">
        <w:rPr>
          <w:lang w:val="sr-Latn-CS"/>
        </w:rPr>
        <w:br/>
      </w:r>
      <w:r w:rsidRPr="004079C6">
        <w:rPr>
          <w:lang w:val="sr-Latn-CS"/>
        </w:rPr>
        <w:br/>
        <w:t>Zadovoljstvo zbog potpisivanja inicijative i to na dan kada je uhapšen Mladić izrekao je i bh. reditelj Haris Pašović.</w:t>
      </w:r>
      <w:r w:rsidRPr="004079C6">
        <w:rPr>
          <w:lang w:val="sr-Latn-CS"/>
        </w:rPr>
        <w:br/>
      </w:r>
      <w:r w:rsidRPr="004079C6">
        <w:rPr>
          <w:lang w:val="sr-Latn-CS"/>
        </w:rPr>
        <w:br/>
        <w:t xml:space="preserve">"Hapšenjem Mladića ne možemo vratiti ljude koji su ubijeni njegovom krivicom i svih onih koji su pokrenuli taj rat, ne možemo vratiti ljudima domove niti 20 oduzetih godina, ali hapšenje i potpisivanje ove inicijative označava da generacije koje dolaze mogu da na nekim boljim principima izgrade budućnost i svoj život, odnosno da vjeruju u pravdu i da znaju da ratni zločin ne zastarjeva i da se kažnjava", istakao je Pašović. </w:t>
      </w:r>
      <w:r w:rsidRPr="004079C6">
        <w:rPr>
          <w:lang w:val="sr-Latn-CS"/>
        </w:rPr>
        <w:br/>
      </w:r>
      <w:r w:rsidRPr="004079C6">
        <w:rPr>
          <w:lang w:val="sr-Latn-CS"/>
        </w:rPr>
        <w:br/>
      </w:r>
      <w:r w:rsidRPr="004079C6">
        <w:rPr>
          <w:lang w:val="sr-Latn-CS"/>
        </w:rPr>
        <w:lastRenderedPageBreak/>
        <w:t>Napomenuo je da vjeruje da će inicijativa biti prihvaćena, jer i u parlamentima postoje ljudi koji će razumjeti želje naroda.</w:t>
      </w:r>
      <w:r w:rsidRPr="004079C6">
        <w:rPr>
          <w:lang w:val="sr-Latn-CS"/>
        </w:rPr>
        <w:br/>
      </w:r>
      <w:r w:rsidRPr="004079C6">
        <w:rPr>
          <w:lang w:val="sr-Latn-CS"/>
        </w:rPr>
        <w:br/>
        <w:t>"Oni koji su potpisali i oni koji će potpisati stvaraju pritisak na parlamente i glas naroda se mora čuti. Također, međunarodna zajednica mora da uzme u obzir tako veliki broj potpisa koji govore u korist jedne ovakve komisije zahvaljujući kojoj ćemo razumjeti šta se dogodilo."</w:t>
      </w:r>
      <w:r w:rsidRPr="004079C6">
        <w:rPr>
          <w:lang w:val="sr-Latn-CS"/>
        </w:rPr>
        <w:br/>
      </w:r>
      <w:r w:rsidRPr="004079C6">
        <w:rPr>
          <w:lang w:val="sr-Latn-CS"/>
        </w:rPr>
        <w:br/>
        <w:t>Koalicija za REKOM okuplja više od 1.600 organizacija civilnog društva, pojedinaca iz svih država nastalih raspadom bivše SFRJ. Među njima su i udruženja roditelja i porodica nestalih osoba, veterana, novinara, predstavnika manjinskih etničkih zajednica, organizacija za zaštitu ljudskih prava. Kampanja za REKOM je do sada najveće umrežavanje mladih u regionu, tokom koje na stotine volontera iz BiH, Srbije, Hrvatske, Crne Gore, Slovenije, Makedonije i Kosova učestvuje u prikupljanju simboličnih potpisa podrške, koji će zajedno sa Prijedlogom Statuta REKOM-a biti predati svim parlamentima u regionu.</w:t>
      </w:r>
      <w:r w:rsidRPr="004079C6">
        <w:rPr>
          <w:lang w:val="sr-Latn-CS"/>
        </w:rPr>
        <w:br/>
      </w:r>
      <w:r w:rsidRPr="004079C6">
        <w:rPr>
          <w:lang w:val="sr-Latn-CS"/>
        </w:rPr>
        <w:br/>
        <w:t>Kampanja prikupljanja potpisa počela je 26. aprila i od tada je prikupljeno preko 250.000 potpisa.</w:t>
      </w:r>
    </w:p>
    <w:sectPr w:rsidR="004079C6" w:rsidRPr="004079C6" w:rsidSect="008A2791">
      <w:pgSz w:w="12240" w:h="15840"/>
      <w:pgMar w:top="1417" w:right="113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79C6"/>
    <w:rsid w:val="003355DC"/>
    <w:rsid w:val="004079C6"/>
    <w:rsid w:val="008A2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9C6"/>
  </w:style>
  <w:style w:type="paragraph" w:styleId="Heading1">
    <w:name w:val="heading 1"/>
    <w:basedOn w:val="Normal"/>
    <w:link w:val="Heading1Char"/>
    <w:uiPriority w:val="9"/>
    <w:qFormat/>
    <w:rsid w:val="004079C6"/>
    <w:pPr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79C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4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2903</Characters>
  <Application>Microsoft Office Word</Application>
  <DocSecurity>0</DocSecurity>
  <Lines>24</Lines>
  <Paragraphs>6</Paragraphs>
  <ScaleCrop>false</ScaleCrop>
  <Company> 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Tijana Rolovic</dc:creator>
  <cp:keywords/>
  <dc:description/>
  <cp:lastModifiedBy> Tijana Rolovic</cp:lastModifiedBy>
  <cp:revision>1</cp:revision>
  <dcterms:created xsi:type="dcterms:W3CDTF">2011-05-27T13:23:00Z</dcterms:created>
  <dcterms:modified xsi:type="dcterms:W3CDTF">2011-05-27T13:24:00Z</dcterms:modified>
</cp:coreProperties>
</file>